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>
      <w:pPr>
        <w:tabs>
          <w:tab w:val="left" w:pos="1980"/>
        </w:tabs>
        <w:ind w:left="-360" w:firstLine="180"/>
        <w:jc w:val="center"/>
        <w:rPr>
          <w:rFonts w:ascii="SassoonPrimaryInfant" w:hAnsi="SassoonPrimaryInfant"/>
          <w:b/>
          <w:color w:val="FF0000"/>
          <w:sz w:val="72"/>
          <w:szCs w:val="72"/>
        </w:rPr>
      </w:pPr>
      <w:r>
        <w:rPr>
          <w:rFonts w:ascii="SassoonPrimaryInfant" w:hAnsi="SassoonPrimaryInfant"/>
          <w:b/>
          <w:noProof/>
          <w:sz w:val="56"/>
          <w:szCs w:val="56"/>
          <w:lang w:eastAsia="en-GB"/>
        </w:rPr>
        <w:drawing>
          <wp:inline distT="0" distB="0" distL="0" distR="0">
            <wp:extent cx="1132947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rest 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634" cy="12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80"/>
        </w:tabs>
        <w:ind w:left="-360" w:firstLine="180"/>
        <w:jc w:val="center"/>
        <w:rPr>
          <w:rFonts w:ascii="SassoonPrimaryInfant" w:hAnsi="SassoonPrimaryInfant"/>
          <w:b/>
          <w:color w:val="FF0000"/>
          <w:sz w:val="72"/>
          <w:szCs w:val="72"/>
        </w:rPr>
      </w:pPr>
      <w:r>
        <w:rPr>
          <w:rFonts w:ascii="SassoonPrimaryInfant" w:hAnsi="SassoonPrimaryInfant"/>
          <w:b/>
          <w:color w:val="FF0000"/>
          <w:sz w:val="72"/>
          <w:szCs w:val="72"/>
        </w:rPr>
        <w:t xml:space="preserve">St. </w:t>
      </w:r>
      <w:proofErr w:type="spellStart"/>
      <w:r>
        <w:rPr>
          <w:rFonts w:ascii="SassoonPrimaryInfant" w:hAnsi="SassoonPrimaryInfant"/>
          <w:b/>
          <w:color w:val="FF0000"/>
          <w:sz w:val="72"/>
          <w:szCs w:val="72"/>
        </w:rPr>
        <w:t>Canice</w:t>
      </w:r>
      <w:proofErr w:type="spellEnd"/>
    </w:p>
    <w:p>
      <w:pPr>
        <w:tabs>
          <w:tab w:val="left" w:pos="1980"/>
        </w:tabs>
        <w:jc w:val="center"/>
        <w:rPr>
          <w:rFonts w:ascii="SassoonPrimaryInfant" w:hAnsi="SassoonPrimaryInfant"/>
          <w:b/>
          <w:color w:val="FF0000"/>
          <w:sz w:val="56"/>
          <w:szCs w:val="56"/>
        </w:rPr>
      </w:pPr>
      <w:r>
        <w:rPr>
          <w:rFonts w:ascii="SassoonPrimaryInfant" w:hAnsi="SassoonPrimaryInfant"/>
          <w:b/>
          <w:color w:val="FF0000"/>
          <w:sz w:val="56"/>
          <w:szCs w:val="56"/>
        </w:rPr>
        <w:t>Primary School &amp; Nursery Unit</w:t>
      </w:r>
    </w:p>
    <w:p>
      <w:pPr>
        <w:tabs>
          <w:tab w:val="left" w:pos="1980"/>
        </w:tabs>
        <w:jc w:val="center"/>
        <w:rPr>
          <w:rFonts w:ascii="SassoonPrimaryInfant" w:hAnsi="SassoonPrimaryInfant"/>
          <w:b/>
          <w:color w:val="FF0000"/>
          <w:sz w:val="72"/>
          <w:szCs w:val="72"/>
        </w:rPr>
      </w:pPr>
      <w:r>
        <w:rPr>
          <w:rFonts w:ascii="SassoonPrimaryInfant" w:hAnsi="SassoonPrimaryInfant"/>
          <w:b/>
          <w:color w:val="FF0000"/>
          <w:sz w:val="72"/>
          <w:szCs w:val="72"/>
        </w:rPr>
        <w:t>Dungiven</w:t>
      </w:r>
    </w:p>
    <w:p>
      <w:pPr>
        <w:jc w:val="center"/>
        <w:rPr>
          <w:rFonts w:ascii="SassoonPrimaryInfant" w:hAnsi="SassoonPrimaryInfant"/>
          <w:b/>
          <w:sz w:val="52"/>
          <w:szCs w:val="52"/>
        </w:rPr>
      </w:pPr>
      <w:r>
        <w:rPr>
          <w:rFonts w:ascii="SassoonPrimaryInfant" w:hAnsi="SassoonPrimaryInfant"/>
          <w:b/>
          <w:sz w:val="52"/>
          <w:szCs w:val="52"/>
        </w:rPr>
        <w:t>Application to</w:t>
      </w:r>
    </w:p>
    <w:p>
      <w:pPr>
        <w:jc w:val="center"/>
        <w:rPr>
          <w:rFonts w:ascii="SassoonPrimaryInfant" w:hAnsi="SassoonPrimaryInfant"/>
          <w:b/>
          <w:sz w:val="52"/>
          <w:szCs w:val="52"/>
        </w:rPr>
      </w:pPr>
      <w:r>
        <w:rPr>
          <w:rFonts w:ascii="SassoonPrimaryInfant" w:hAnsi="SassoonPrimaryInfant"/>
          <w:b/>
          <w:sz w:val="52"/>
          <w:szCs w:val="52"/>
        </w:rPr>
        <w:t xml:space="preserve">Year 1 or Nursery   </w:t>
      </w:r>
    </w:p>
    <w:p>
      <w:pPr>
        <w:jc w:val="center"/>
        <w:rPr>
          <w:rFonts w:ascii="SassoonPrimaryInfant" w:hAnsi="SassoonPrimaryInfant"/>
          <w:b/>
          <w:sz w:val="52"/>
          <w:szCs w:val="52"/>
        </w:rPr>
      </w:pPr>
      <w:r>
        <w:rPr>
          <w:rFonts w:ascii="SassoonPrimaryInfant" w:hAnsi="SassoonPrimaryInfant"/>
          <w:b/>
          <w:sz w:val="52"/>
          <w:szCs w:val="52"/>
        </w:rPr>
        <w:t>Sept 2022</w:t>
      </w:r>
    </w:p>
    <w:p>
      <w:pPr>
        <w:jc w:val="center"/>
        <w:rPr>
          <w:rFonts w:ascii="SassoonPrimaryInfant" w:hAnsi="SassoonPrimaryInfant"/>
          <w:b/>
          <w:color w:val="FF0000"/>
          <w:sz w:val="44"/>
          <w:szCs w:val="44"/>
        </w:rPr>
      </w:pPr>
      <w:r>
        <w:rPr>
          <w:rFonts w:ascii="SassoonPrimaryInfant" w:hAnsi="SassoonPrimaryInfant"/>
          <w:b/>
          <w:color w:val="FF0000"/>
          <w:sz w:val="44"/>
          <w:szCs w:val="44"/>
        </w:rPr>
        <w:t>If your child is due to start Year 1</w:t>
      </w:r>
    </w:p>
    <w:p>
      <w:pPr>
        <w:jc w:val="center"/>
        <w:rPr>
          <w:rFonts w:ascii="SassoonPrimaryInfant" w:hAnsi="SassoonPrimaryInfant"/>
          <w:b/>
          <w:color w:val="FF0000"/>
          <w:sz w:val="44"/>
          <w:szCs w:val="44"/>
        </w:rPr>
      </w:pPr>
      <w:r>
        <w:rPr>
          <w:rFonts w:ascii="SassoonPrimaryInfant" w:hAnsi="SassoonPrimaryInfant"/>
          <w:b/>
          <w:color w:val="FF0000"/>
          <w:sz w:val="44"/>
          <w:szCs w:val="44"/>
        </w:rPr>
        <w:t>or Nursery in September 2022</w:t>
      </w:r>
    </w:p>
    <w:p>
      <w:pPr>
        <w:jc w:val="center"/>
        <w:rPr>
          <w:rFonts w:ascii="SassoonPrimaryInfant" w:hAnsi="SassoonPrimaryInfant"/>
          <w:b/>
          <w:color w:val="FF0000"/>
          <w:sz w:val="44"/>
          <w:szCs w:val="44"/>
        </w:rPr>
      </w:pPr>
    </w:p>
    <w:p>
      <w:pPr>
        <w:rPr>
          <w:rFonts w:ascii="SassoonPrimaryInfant" w:hAnsi="SassoonPrimaryInfant"/>
          <w:b/>
          <w:color w:val="FF0000"/>
          <w:sz w:val="44"/>
          <w:szCs w:val="44"/>
        </w:rPr>
      </w:pPr>
      <w:r>
        <w:rPr>
          <w:rFonts w:ascii="SassoonPrimaryInfant" w:hAnsi="SassoonPrimaryInfant"/>
          <w:b/>
          <w:color w:val="FF0000"/>
          <w:sz w:val="44"/>
          <w:szCs w:val="44"/>
        </w:rPr>
        <w:t xml:space="preserve">               Contact our school by</w:t>
      </w:r>
    </w:p>
    <w:p>
      <w:pPr>
        <w:rPr>
          <w:rFonts w:ascii="SassoonPrimaryInfant" w:hAnsi="SassoonPrimaryInfant"/>
          <w:b/>
          <w:color w:val="FF0000"/>
          <w:sz w:val="36"/>
          <w:szCs w:val="36"/>
        </w:rPr>
      </w:pPr>
      <w:r>
        <w:rPr>
          <w:rFonts w:ascii="SassoonPrimaryInfant" w:hAnsi="SassoonPrimaryInfant"/>
          <w:b/>
          <w:color w:val="FF0000"/>
          <w:sz w:val="36"/>
          <w:szCs w:val="36"/>
        </w:rPr>
        <w:t xml:space="preserve">  </w:t>
      </w:r>
      <w:r>
        <w:rPr>
          <w:rFonts w:ascii="SassoonPrimaryInfant" w:hAnsi="SassoonPrimaryInfant"/>
          <w:b/>
          <w:noProof/>
          <w:color w:val="FF0000"/>
          <w:sz w:val="36"/>
          <w:szCs w:val="36"/>
          <w:lang w:eastAsia="en-GB"/>
        </w:rPr>
        <w:drawing>
          <wp:inline distT="0" distB="0" distL="0" distR="0">
            <wp:extent cx="454140" cy="40542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ephone-High-Quality-PNG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79" cy="4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b/>
          <w:color w:val="FF0000"/>
          <w:sz w:val="36"/>
          <w:szCs w:val="36"/>
        </w:rPr>
        <w:t xml:space="preserve">  02877741457   OR  </w:t>
      </w:r>
      <w:r>
        <w:rPr>
          <w:rFonts w:ascii="SassoonPrimaryInfant" w:hAnsi="SassoonPrimaryInfant"/>
          <w:b/>
          <w:noProof/>
          <w:color w:val="FF0000"/>
          <w:sz w:val="36"/>
          <w:szCs w:val="36"/>
          <w:lang w:eastAsia="en-GB"/>
        </w:rPr>
        <w:drawing>
          <wp:inline distT="0" distB="0" distL="0" distR="0">
            <wp:extent cx="379874" cy="370609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ail_icon[1]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70" cy="3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b/>
          <w:color w:val="FF0000"/>
          <w:sz w:val="36"/>
          <w:szCs w:val="36"/>
        </w:rPr>
        <w:t xml:space="preserve"> </w:t>
      </w:r>
      <w:hyperlink r:id="rId10" w:history="1">
        <w:r>
          <w:rPr>
            <w:rStyle w:val="Hyperlink"/>
            <w:rFonts w:ascii="SassoonPrimaryInfant" w:hAnsi="SassoonPrimaryInfant"/>
            <w:b/>
            <w:sz w:val="36"/>
            <w:szCs w:val="36"/>
          </w:rPr>
          <w:t>cloane443@c2kni.net</w:t>
        </w:r>
      </w:hyperlink>
    </w:p>
    <w:p>
      <w:pPr>
        <w:jc w:val="center"/>
        <w:rPr>
          <w:rFonts w:ascii="SassoonPrimaryInfant" w:hAnsi="SassoonPrimaryInfant"/>
          <w:b/>
          <w:color w:val="FF0000"/>
          <w:sz w:val="36"/>
          <w:szCs w:val="36"/>
        </w:rPr>
      </w:pPr>
    </w:p>
    <w:p>
      <w:pPr>
        <w:rPr>
          <w:rFonts w:ascii="SassoonPrimaryType" w:hAnsi="SassoonPrimaryType"/>
          <w:b/>
          <w:sz w:val="40"/>
          <w:szCs w:val="40"/>
          <w:highlight w:val="yellow"/>
        </w:rPr>
      </w:pPr>
      <w:r>
        <w:rPr>
          <w:rFonts w:ascii="SassoonPrimaryType" w:hAnsi="SassoonPrimaryType"/>
          <w:b/>
          <w:sz w:val="36"/>
          <w:szCs w:val="36"/>
        </w:rPr>
        <w:t xml:space="preserve">         </w:t>
      </w:r>
      <w:r>
        <w:rPr>
          <w:rFonts w:ascii="SassoonPrimaryType" w:hAnsi="SassoonPrimaryType"/>
          <w:b/>
          <w:sz w:val="40"/>
          <w:szCs w:val="40"/>
          <w:highlight w:val="yellow"/>
        </w:rPr>
        <w:t>Individual appointments can be made.</w:t>
      </w:r>
    </w:p>
    <w:p>
      <w:pPr>
        <w:jc w:val="center"/>
        <w:rPr>
          <w:rFonts w:ascii="SassoonPrimaryType" w:hAnsi="SassoonPrimaryType"/>
          <w:b/>
          <w:sz w:val="40"/>
          <w:szCs w:val="40"/>
        </w:rPr>
      </w:pPr>
      <w:r>
        <w:rPr>
          <w:rFonts w:ascii="SassoonPrimaryType" w:hAnsi="SassoonPrimaryType"/>
          <w:b/>
          <w:sz w:val="40"/>
          <w:szCs w:val="40"/>
          <w:highlight w:val="yellow"/>
        </w:rPr>
        <w:t>We are here to help you make the best choice</w:t>
      </w:r>
      <w:r>
        <w:rPr>
          <w:rFonts w:ascii="SassoonPrimaryType" w:hAnsi="SassoonPrimaryType"/>
          <w:b/>
          <w:sz w:val="40"/>
          <w:szCs w:val="40"/>
        </w:rPr>
        <w:t xml:space="preserve">. </w:t>
      </w:r>
    </w:p>
    <w:p>
      <w:pPr>
        <w:rPr>
          <w:rFonts w:ascii="SassoonPrimaryType" w:hAnsi="SassoonPrimaryType"/>
          <w:b/>
          <w:sz w:val="40"/>
          <w:szCs w:val="40"/>
        </w:rPr>
      </w:pPr>
      <w:r>
        <w:rPr>
          <w:rFonts w:ascii="SassoonPrimaryType" w:hAnsi="SassoonPrimaryType"/>
          <w:b/>
          <w:sz w:val="40"/>
          <w:szCs w:val="40"/>
        </w:rPr>
        <w:lastRenderedPageBreak/>
        <w:t xml:space="preserve"> </w:t>
      </w:r>
    </w:p>
    <w:p>
      <w:r>
        <w:t xml:space="preserve"> 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996440" cy="2213677"/>
            <wp:effectExtent l="0" t="0" r="3810" b="0"/>
            <wp:docPr id="24" name="Picture 2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59C638E-2203-48E9-9B7D-7F0264E09393" descr="Image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65" cy="227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>
            <wp:extent cx="1805202" cy="2270760"/>
            <wp:effectExtent l="0" t="0" r="5080" b="0"/>
            <wp:docPr id="26" name="Picture 26" descr="https://assets.seesaw.me/us-2/6/c/e/a/a/2/6ceaa2b9-05cd-49cf-aa9f-fabff914007c.jpg:::1638468648:::1209600:::PrP4kD0kU4VM5J2_-P-xh951FtNHi17Xu3u9cdvQ2SVaI6NxiT7_27_wAMSol-ADmYU0fPcRIH27FAfLv0St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ssets.seesaw.me/us-2/6/c/e/a/a/2/6ceaa2b9-05cd-49cf-aa9f-fabff914007c.jpg:::1638468648:::1209600:::PrP4kD0kU4VM5J2_-P-xh951FtNHi17Xu3u9cdvQ2SVaI6NxiT7_27_wAMSol-ADmYU0fPcRIH27FAfLv0Sts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31" cy="23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126811</wp:posOffset>
                </wp:positionV>
                <wp:extent cx="1828800" cy="1828800"/>
                <wp:effectExtent l="0" t="533400" r="0" b="5416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4325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Safe and Secure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15.05pt;margin-top:10pt;width:2in;height:2in;rotation:1576419fd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" filled="f" stroked="f">
                <v:textbox style="mso-fit-shape-to-text:t">
                  <w:txbxContent>
                    <w:p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Safe and Secure Environment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104775</wp:posOffset>
                </wp:positionV>
                <wp:extent cx="1828800" cy="1828800"/>
                <wp:effectExtent l="0" t="571500" r="0" b="5861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1661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804"/>
                              </w:tabs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 Centred Approach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6.6pt;margin-top:8.25pt;width:2in;height:2in;rotation:-1947928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" filled="f" stroked="f">
                <v:textbox style="mso-fit-shape-to-text:t">
                  <w:txbxContent>
                    <w:p>
                      <w:pPr>
                        <w:tabs>
                          <w:tab w:val="left" w:pos="804"/>
                        </w:tabs>
                        <w:rPr>
                          <w:rFonts w:ascii="SassoonPrimaryType" w:hAnsi="SassoonPrimaryType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PrimaryType" w:hAnsi="SassoonPrimaryType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 Centred Approach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tabs>
          <w:tab w:val="left" w:pos="804"/>
        </w:tabs>
      </w:pPr>
    </w:p>
    <w:p>
      <w:pPr>
        <w:tabs>
          <w:tab w:val="left" w:pos="804"/>
        </w:tabs>
      </w:pPr>
      <w:r>
        <w:rPr>
          <w:noProof/>
          <w:lang w:eastAsia="en-GB"/>
        </w:rPr>
        <w:t xml:space="preserve">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2055577" cy="1792065"/>
            <wp:effectExtent l="0" t="0" r="1905" b="0"/>
            <wp:docPr id="27" name="Picture 27" descr="https://assets.seesaw.me/us-2/4/d/5/3/f/a/4d53faa2-337d-4680-b4bb-e248e48537dc.jpg:::1638010545:::1209600:::lL5GRJocb3fx-mxWCQl-K3bSzrbudxpSZg_O7AWtItdzUKxIQizataDo2VkLue7HnSu4o7jJg2rzQyH5HyO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sets.seesaw.me/us-2/4/d/5/3/f/a/4d53faa2-337d-4680-b4bb-e248e48537dc.jpg:::1638010545:::1209600:::lL5GRJocb3fx-mxWCQl-K3bSzrbudxpSZg_O7AWtItdzUKxIQizataDo2VkLue7HnSu4o7jJg2rzQyH5HyOA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1" t="31484" b="6871"/>
                    <a:stretch/>
                  </pic:blipFill>
                  <pic:spPr bwMode="auto">
                    <a:xfrm>
                      <a:off x="0" y="0"/>
                      <a:ext cx="2084786" cy="18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r>
        <w:br w:type="textWrapping" w:clear="all"/>
      </w:r>
    </w:p>
    <w:p>
      <w:pPr>
        <w:tabs>
          <w:tab w:val="left" w:pos="63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16036</wp:posOffset>
                </wp:positionH>
                <wp:positionV relativeFrom="paragraph">
                  <wp:posOffset>249932</wp:posOffset>
                </wp:positionV>
                <wp:extent cx="1828800" cy="1828800"/>
                <wp:effectExtent l="0" t="419100" r="0" b="4178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0114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Stimulating Classrooms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8" type="#_x0000_t202" style="position:absolute;margin-left:1.25pt;margin-top:19.7pt;width:2in;height:2in;rotation:-1527919fd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" filled="f" stroked="f">
                <v:textbox style="mso-fit-shape-to-text:t"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Stimulating Classrooms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2775998</wp:posOffset>
                </wp:positionH>
                <wp:positionV relativeFrom="paragraph">
                  <wp:posOffset>74376</wp:posOffset>
                </wp:positionV>
                <wp:extent cx="2363420" cy="941916"/>
                <wp:effectExtent l="0" t="457200" r="0" b="4679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6153">
                          <a:off x="0" y="0"/>
                          <a:ext cx="2363420" cy="941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6360"/>
                              </w:tabs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 Quality Teaching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18.6pt;margin-top:5.85pt;width:186.1pt;height:74.15pt;rotation:181988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" filled="f" stroked="f">
                <v:textbox>
                  <w:txbxContent>
                    <w:p>
                      <w:pPr>
                        <w:tabs>
                          <w:tab w:val="left" w:pos="6360"/>
                        </w:tabs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 Quality Teaching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rFonts w:ascii="SassoonPrimaryInfant" w:hAnsi="SassoonPrimaryInfant"/>
          <w:b/>
          <w:color w:val="FF0000"/>
          <w:sz w:val="48"/>
          <w:szCs w:val="48"/>
        </w:rPr>
      </w:pPr>
    </w:p>
    <w:p>
      <w:r>
        <w:rPr>
          <w:rFonts w:ascii="SassoonPrimaryInfant" w:hAnsi="SassoonPrimaryInfant"/>
          <w:b/>
          <w:color w:val="FF0000"/>
          <w:sz w:val="48"/>
          <w:szCs w:val="48"/>
        </w:rPr>
        <w:t xml:space="preserve">   Together We Learn, Live and Laugh</w:t>
      </w:r>
    </w:p>
    <w:p>
      <w:r>
        <w:t xml:space="preserve">          </w:t>
      </w:r>
    </w:p>
    <w:p/>
    <w:p>
      <w:pPr>
        <w:rPr>
          <w:rFonts w:ascii="SassoonPrimaryInfant" w:hAnsi="SassoonPrimaryInfant"/>
          <w:b/>
          <w:color w:val="FF0000"/>
          <w:sz w:val="48"/>
          <w:szCs w:val="48"/>
        </w:rPr>
      </w:pPr>
      <w:r>
        <w:rPr>
          <w:rFonts w:ascii="SassoonPrimaryInfant" w:hAnsi="SassoonPrimaryInfant"/>
          <w:b/>
          <w:color w:val="FF0000"/>
          <w:sz w:val="36"/>
          <w:szCs w:val="36"/>
        </w:rPr>
        <w:t xml:space="preserve"> </w:t>
      </w:r>
      <w:r>
        <w:rPr>
          <w:rFonts w:ascii="SassoonPrimaryInfant" w:hAnsi="SassoonPrimaryInfant"/>
          <w:b/>
          <w:color w:val="FF0000"/>
          <w:sz w:val="48"/>
          <w:szCs w:val="48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232660" cy="2019491"/>
            <wp:effectExtent l="0" t="0" r="0" b="0"/>
            <wp:docPr id="28" name="Picture 28" descr="https://assets.seesaw.me/us-2/6/8/2/f/9/2/682f92be-e9b9-4148-af24-a00e42e5d762.jpg:::1638207400:::1209600:::YUEPpW5xNIJNwewmoiGwYfsParnWfqxKntOxKU_9YeZiaZr3ZJAbTsA_qYy4BRTUZZrZ5O9SlqArTKRXd3Fv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seesaw.me/us-2/6/8/2/f/9/2/682f92be-e9b9-4148-af24-a00e42e5d762.jpg:::1638207400:::1209600:::YUEPpW5xNIJNwewmoiGwYfsParnWfqxKntOxKU_9YeZiaZr3ZJAbTsA_qYy4BRTUZZrZ5O9SlqArTKRXd3FvK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01" cy="208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b/>
          <w:color w:val="FF0000"/>
          <w:sz w:val="48"/>
          <w:szCs w:val="48"/>
        </w:rPr>
        <w:t xml:space="preserve">        </w:t>
      </w:r>
      <w:r>
        <w:rPr>
          <w:noProof/>
          <w:lang w:eastAsia="en-GB"/>
        </w:rPr>
        <w:drawing>
          <wp:inline distT="0" distB="0" distL="0" distR="0">
            <wp:extent cx="2101215" cy="1954838"/>
            <wp:effectExtent l="0" t="0" r="0" b="7620"/>
            <wp:docPr id="29" name="Picture 29" descr="https://assets.seesaw.me/us-2/6/9/e/e/4/a/69ee4a0b-c288-4a5c-ac91-b364124fc7d4.jpg:::1638729576:::1209600:::UabW8uOcmwWWy7OllR5Z_8WXCUFQeA13ehZ4ngt8z82tlD34Hu7VQDN2R2EScZc8eD-3-B2ZbPCknY1tEhLm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sets.seesaw.me/us-2/6/9/e/e/4/a/69ee4a0b-c288-4a5c-ac91-b364124fc7d4.jpg:::1638729576:::1209600:::UabW8uOcmwWWy7OllR5Z_8WXCUFQeA13ehZ4ngt8z82tlD34Hu7VQDN2R2EScZc8eD-3-B2ZbPCknY1tEhLm9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27" cy="197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3143295</wp:posOffset>
                </wp:positionH>
                <wp:positionV relativeFrom="paragraph">
                  <wp:posOffset>176776</wp:posOffset>
                </wp:positionV>
                <wp:extent cx="2071873" cy="455295"/>
                <wp:effectExtent l="0" t="476250" r="0" b="4781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6565">
                          <a:off x="0" y="0"/>
                          <a:ext cx="2071873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247.5pt;margin-top:13.9pt;width:163.15pt;height:35.85pt;rotation:210432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" filled="f" stroked="f">
                <v:textbox>
                  <w:txbxContent>
                    <w:p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122556</wp:posOffset>
                </wp:positionH>
                <wp:positionV relativeFrom="paragraph">
                  <wp:posOffset>128722</wp:posOffset>
                </wp:positionV>
                <wp:extent cx="2293149" cy="1120898"/>
                <wp:effectExtent l="38100" t="457200" r="31115" b="4603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77854">
                          <a:off x="0" y="0"/>
                          <a:ext cx="2293149" cy="112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Individual attention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9.65pt;margin-top:10.15pt;width:180.55pt;height:88.25pt;rotation:-199026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" filled="f" stroked="f"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Individual attention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t xml:space="preserve">                                                   </w:t>
      </w:r>
    </w:p>
    <w:p/>
    <w:p>
      <w:r>
        <w:t xml:space="preserve">                                                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2545961" cy="1882140"/>
            <wp:effectExtent l="0" t="0" r="6985" b="3810"/>
            <wp:docPr id="11" name="Picture 1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C806195-2FE6-4EBA-9967-E1A36E0AFA40" descr="Image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96" cy="194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                                            </w:t>
      </w:r>
    </w:p>
    <w:p>
      <w:pPr>
        <w:jc w:val="center"/>
      </w:pPr>
    </w:p>
    <w:p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2602104</wp:posOffset>
                </wp:positionH>
                <wp:positionV relativeFrom="paragraph">
                  <wp:posOffset>112834</wp:posOffset>
                </wp:positionV>
                <wp:extent cx="3086067" cy="741992"/>
                <wp:effectExtent l="0" t="514350" r="0" b="534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35093">
                          <a:off x="0" y="0"/>
                          <a:ext cx="3086067" cy="741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Pupil Learning Celebrated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204.9pt;margin-top:8.9pt;width:243pt;height:58.4pt;rotation:145827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" filled="f" stroked="f"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Pupil Learning Celebrated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40097</wp:posOffset>
                </wp:positionH>
                <wp:positionV relativeFrom="paragraph">
                  <wp:posOffset>32026</wp:posOffset>
                </wp:positionV>
                <wp:extent cx="2467425" cy="408633"/>
                <wp:effectExtent l="0" t="438150" r="0" b="4489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5294">
                          <a:off x="0" y="0"/>
                          <a:ext cx="2467425" cy="408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Highly Committed 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3.15pt;margin-top:2.5pt;width:194.3pt;height:32.2pt;rotation:-155615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" filled="f" stroked="f">
                <v:textbox>
                  <w:txbxContent>
                    <w:p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Highly Committed Staff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noProof/>
          <w:lang w:eastAsia="en-GB"/>
        </w:rPr>
        <w:drawing>
          <wp:inline distT="0" distB="0" distL="0" distR="0">
            <wp:extent cx="2328545" cy="2095453"/>
            <wp:effectExtent l="0" t="0" r="0" b="635"/>
            <wp:docPr id="30" name="Picture 30" descr="https://assets.seesaw.me/us-2/8/f/f/3/9/e/8ff39e43-14fe-456b-9251-99213f585a40.jpg:::1638377540:::1209600:::ZpUhSQHVHiU_JF7zuR3uNfrBFO1yxbt0PEIizGq7uRq-rxbbNruuk2dKEZ76BKT1-IMZOPnyfeooYNofL5V1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seesaw.me/us-2/8/f/f/3/9/e/8ff39e43-14fe-456b-9251-99213f585a40.jpg:::1638377540:::1209600:::ZpUhSQHVHiU_JF7zuR3uNfrBFO1yxbt0PEIizGq7uRq-rxbbNruuk2dKEZ76BKT1-IMZOPnyfeooYNofL5V1I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57" cy="212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en-GB"/>
        </w:rPr>
        <w:drawing>
          <wp:inline distT="0" distB="0" distL="0" distR="0">
            <wp:extent cx="2164080" cy="2101850"/>
            <wp:effectExtent l="0" t="0" r="7620" b="0"/>
            <wp:docPr id="31" name="Picture 31" descr="https://assets.seesaw.me/us-2/b/d/0/b/7/2/bd0b72e0-b65e-4b7a-be93-cd6764acb9cb.jpg:::1638627375:::1209600:::7-7ppFgkR6Nqm1fmngfQoGcr1sP6f98YbEd5craz0CBIDJdRvvLhkbx5UGlgxx-dGw1qU_toNG2eki6Kj6u9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ssets.seesaw.me/us-2/b/d/0/b/7/2/bd0b72e0-b65e-4b7a-be93-cd6764acb9cb.jpg:::1638627375:::1209600:::7-7ppFgkR6Nqm1fmngfQoGcr1sP6f98YbEd5craz0CBIDJdRvvLhkbx5UGlgxx-dGw1qU_toNG2eki6Kj6u9R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19" cy="21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Heading1"/>
        <w:spacing w:line="360" w:lineRule="auto"/>
        <w:ind w:right="1068"/>
        <w:jc w:val="center"/>
        <w:rPr>
          <w:rFonts w:ascii="SassoonPrimaryType" w:hAnsi="SassoonPrimaryType"/>
          <w:sz w:val="36"/>
          <w:szCs w:val="36"/>
          <w:u w:val="single"/>
        </w:rPr>
      </w:pPr>
    </w:p>
    <w:p>
      <w:pPr>
        <w:pStyle w:val="Heading1"/>
        <w:spacing w:line="360" w:lineRule="auto"/>
        <w:ind w:right="1068"/>
        <w:jc w:val="center"/>
        <w:rPr>
          <w:rFonts w:ascii="SassoonPrimaryType" w:hAnsi="SassoonPrimaryType"/>
          <w:sz w:val="36"/>
          <w:szCs w:val="36"/>
        </w:rPr>
      </w:pPr>
      <w:r>
        <w:rPr>
          <w:rFonts w:ascii="SassoonPrimaryType" w:hAnsi="SassoonPrimaryType"/>
          <w:sz w:val="36"/>
          <w:szCs w:val="36"/>
          <w:u w:val="single"/>
        </w:rPr>
        <w:t>How to apply</w:t>
      </w:r>
    </w:p>
    <w:p>
      <w:pPr>
        <w:tabs>
          <w:tab w:val="left" w:pos="426"/>
        </w:tabs>
        <w:spacing w:line="360" w:lineRule="auto"/>
        <w:ind w:left="426" w:right="75"/>
        <w:jc w:val="center"/>
        <w:rPr>
          <w:rFonts w:ascii="SassoonPrimaryType" w:hAnsi="SassoonPrimaryType"/>
          <w:sz w:val="36"/>
          <w:szCs w:val="36"/>
        </w:rPr>
      </w:pPr>
      <w:r>
        <w:rPr>
          <w:rFonts w:ascii="SassoonPrimaryType" w:hAnsi="SassoonPrimaryType"/>
          <w:sz w:val="36"/>
          <w:szCs w:val="36"/>
        </w:rPr>
        <w:t xml:space="preserve">The application procedure opens on </w:t>
      </w:r>
    </w:p>
    <w:p>
      <w:pPr>
        <w:tabs>
          <w:tab w:val="left" w:pos="426"/>
        </w:tabs>
        <w:spacing w:line="360" w:lineRule="auto"/>
        <w:ind w:left="426" w:right="75"/>
        <w:jc w:val="center"/>
        <w:rPr>
          <w:rFonts w:ascii="SassoonPrimaryType" w:hAnsi="SassoonPrimaryType"/>
          <w:b/>
          <w:sz w:val="36"/>
          <w:szCs w:val="36"/>
        </w:rPr>
      </w:pPr>
      <w:r>
        <w:rPr>
          <w:rFonts w:ascii="SassoonPrimaryType" w:hAnsi="SassoonPrimaryType"/>
          <w:b/>
          <w:sz w:val="36"/>
          <w:szCs w:val="36"/>
        </w:rPr>
        <w:t>10</w:t>
      </w:r>
      <w:r>
        <w:rPr>
          <w:rFonts w:ascii="SassoonPrimaryType" w:hAnsi="SassoonPrimaryType"/>
          <w:b/>
          <w:sz w:val="36"/>
          <w:szCs w:val="36"/>
          <w:vertAlign w:val="superscript"/>
        </w:rPr>
        <w:t>th</w:t>
      </w:r>
      <w:r>
        <w:rPr>
          <w:rFonts w:ascii="SassoonPrimaryType" w:hAnsi="SassoonPrimaryType"/>
          <w:b/>
          <w:sz w:val="36"/>
          <w:szCs w:val="36"/>
        </w:rPr>
        <w:t xml:space="preserve"> January 2022 at 12noon (GMT)</w:t>
      </w:r>
    </w:p>
    <w:p>
      <w:pPr>
        <w:tabs>
          <w:tab w:val="left" w:pos="426"/>
        </w:tabs>
        <w:spacing w:line="360" w:lineRule="auto"/>
        <w:ind w:left="426" w:right="75"/>
        <w:rPr>
          <w:rFonts w:ascii="SassoonPrimaryType" w:hAnsi="SassoonPrimaryType"/>
          <w:sz w:val="36"/>
          <w:szCs w:val="36"/>
        </w:rPr>
      </w:pPr>
      <w:r>
        <w:rPr>
          <w:rFonts w:ascii="SassoonPrimaryType" w:hAnsi="SassoonPrimaryType"/>
          <w:sz w:val="36"/>
          <w:szCs w:val="36"/>
        </w:rPr>
        <w:t xml:space="preserve">                     The closing date is </w:t>
      </w:r>
    </w:p>
    <w:p>
      <w:pPr>
        <w:tabs>
          <w:tab w:val="left" w:pos="426"/>
        </w:tabs>
        <w:spacing w:line="360" w:lineRule="auto"/>
        <w:ind w:left="426" w:right="75"/>
        <w:jc w:val="center"/>
        <w:rPr>
          <w:rFonts w:ascii="SassoonPrimaryType" w:hAnsi="SassoonPrimaryType"/>
          <w:b/>
          <w:sz w:val="36"/>
          <w:szCs w:val="36"/>
        </w:rPr>
      </w:pPr>
      <w:r>
        <w:rPr>
          <w:rFonts w:ascii="SassoonPrimaryType" w:hAnsi="SassoonPrimaryType"/>
          <w:sz w:val="36"/>
          <w:szCs w:val="36"/>
        </w:rPr>
        <w:t xml:space="preserve"> </w:t>
      </w:r>
      <w:r>
        <w:rPr>
          <w:rFonts w:ascii="SassoonPrimaryType" w:hAnsi="SassoonPrimaryType"/>
          <w:b/>
          <w:sz w:val="36"/>
          <w:szCs w:val="36"/>
        </w:rPr>
        <w:t>28</w:t>
      </w:r>
      <w:r>
        <w:rPr>
          <w:rFonts w:ascii="SassoonPrimaryType" w:hAnsi="SassoonPrimaryType"/>
          <w:b/>
          <w:sz w:val="36"/>
          <w:szCs w:val="36"/>
          <w:vertAlign w:val="superscript"/>
        </w:rPr>
        <w:t>th</w:t>
      </w:r>
      <w:r>
        <w:rPr>
          <w:rFonts w:ascii="SassoonPrimaryType" w:hAnsi="SassoonPrimaryType"/>
          <w:b/>
          <w:sz w:val="36"/>
          <w:szCs w:val="36"/>
        </w:rPr>
        <w:t xml:space="preserve"> January 2022 at 12noon (GMT)</w:t>
      </w:r>
    </w:p>
    <w:p>
      <w:pPr>
        <w:tabs>
          <w:tab w:val="left" w:pos="426"/>
        </w:tabs>
        <w:spacing w:line="360" w:lineRule="auto"/>
        <w:ind w:right="75"/>
        <w:rPr>
          <w:rFonts w:ascii="SassoonPrimaryType" w:hAnsi="SassoonPrimaryType"/>
          <w:color w:val="FF0000"/>
          <w:sz w:val="32"/>
          <w:szCs w:val="32"/>
        </w:rPr>
      </w:pPr>
      <w:r>
        <w:rPr>
          <w:rFonts w:ascii="SassoonPrimaryType" w:hAnsi="SassoonPrimaryType"/>
          <w:b/>
          <w:color w:val="FF0000"/>
          <w:sz w:val="32"/>
          <w:szCs w:val="32"/>
        </w:rPr>
        <w:t>Application to Year 1 or Nursery is completed on line at</w:t>
      </w:r>
      <w:r>
        <w:rPr>
          <w:rFonts w:ascii="SassoonPrimaryType" w:hAnsi="SassoonPrimaryType"/>
          <w:color w:val="FF0000"/>
          <w:sz w:val="32"/>
          <w:szCs w:val="32"/>
        </w:rPr>
        <w:t xml:space="preserve">         </w:t>
      </w:r>
    </w:p>
    <w:p>
      <w:pPr>
        <w:tabs>
          <w:tab w:val="left" w:pos="426"/>
        </w:tabs>
        <w:spacing w:line="360" w:lineRule="auto"/>
        <w:ind w:right="75"/>
        <w:jc w:val="center"/>
        <w:rPr>
          <w:rFonts w:ascii="SassoonPrimaryType" w:hAnsi="SassoonPrimaryType"/>
          <w:b/>
          <w:color w:val="FF0000"/>
          <w:sz w:val="32"/>
          <w:szCs w:val="32"/>
        </w:rPr>
      </w:pPr>
      <w:hyperlink r:id="rId21" w:history="1">
        <w:r>
          <w:rPr>
            <w:rStyle w:val="Hyperlink"/>
            <w:rFonts w:ascii="SassoonPrimaryType" w:hAnsi="SassoonPrimaryType"/>
            <w:b/>
            <w:sz w:val="36"/>
            <w:szCs w:val="36"/>
          </w:rPr>
          <w:t>www.eani.org.uk</w:t>
        </w:r>
      </w:hyperlink>
    </w:p>
    <w:p>
      <w:pPr>
        <w:jc w:val="center"/>
        <w:rPr>
          <w:rFonts w:ascii="SassoonPrimaryType" w:hAnsi="SassoonPrimaryType"/>
          <w:b/>
          <w:sz w:val="36"/>
          <w:szCs w:val="36"/>
        </w:rPr>
      </w:pPr>
    </w:p>
    <w:p>
      <w:pPr>
        <w:rPr>
          <w:rFonts w:ascii="SassoonPrimaryType" w:hAnsi="SassoonPrimaryType"/>
          <w:b/>
          <w:sz w:val="36"/>
          <w:szCs w:val="36"/>
        </w:rPr>
      </w:pPr>
      <w:r>
        <w:rPr>
          <w:rFonts w:ascii="SassoonPrimaryType" w:hAnsi="SassoonPrimaryType"/>
          <w:b/>
          <w:sz w:val="36"/>
          <w:szCs w:val="36"/>
        </w:rPr>
        <w:t>Visit the school website to watch our school video</w:t>
      </w:r>
    </w:p>
    <w:p>
      <w:pPr>
        <w:jc w:val="center"/>
      </w:pPr>
      <w:hyperlink r:id="rId22" w:history="1">
        <w:r>
          <w:rPr>
            <w:rStyle w:val="Hyperlink"/>
            <w:rFonts w:ascii="SassoonPrimaryType" w:hAnsi="SassoonPrimaryType"/>
            <w:b/>
            <w:color w:val="FF0000"/>
            <w:sz w:val="36"/>
            <w:szCs w:val="36"/>
          </w:rPr>
          <w:t>www.stcanicepsdungiven.com</w:t>
        </w:r>
      </w:hyperlink>
    </w:p>
    <w:p>
      <w:pPr>
        <w:jc w:val="center"/>
        <w:rPr>
          <w:rFonts w:ascii="SassoonPrimaryType" w:hAnsi="SassoonPrimaryType"/>
          <w:b/>
          <w:color w:val="FF0000"/>
          <w:sz w:val="36"/>
          <w:szCs w:val="36"/>
        </w:rPr>
      </w:pPr>
    </w:p>
    <w:p>
      <w:pPr>
        <w:rPr>
          <w:rFonts w:ascii="SassoonPrimaryInfant" w:hAnsi="SassoonPrimaryInfant"/>
          <w:b/>
          <w:color w:val="FF0000"/>
          <w:sz w:val="36"/>
          <w:szCs w:val="36"/>
        </w:rPr>
      </w:pPr>
      <w:r>
        <w:rPr>
          <w:rFonts w:ascii="SassoonPrimaryInfant" w:hAnsi="SassoonPrimaryInfant"/>
          <w:b/>
          <w:noProof/>
          <w:color w:val="FF0000"/>
          <w:sz w:val="36"/>
          <w:szCs w:val="36"/>
          <w:lang w:eastAsia="en-GB"/>
        </w:rPr>
        <w:drawing>
          <wp:inline distT="0" distB="0" distL="0" distR="0">
            <wp:extent cx="657860" cy="588645"/>
            <wp:effectExtent l="0" t="0" r="889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b/>
          <w:color w:val="FF0000"/>
          <w:sz w:val="36"/>
          <w:szCs w:val="36"/>
        </w:rPr>
        <w:t xml:space="preserve"> 02877741457   OR</w:t>
      </w:r>
      <w:r>
        <w:rPr>
          <w:rFonts w:ascii="SassoonPrimaryInfant" w:hAnsi="SassoonPrimaryInfant"/>
          <w:b/>
          <w:noProof/>
          <w:color w:val="FF0000"/>
          <w:sz w:val="36"/>
          <w:szCs w:val="36"/>
          <w:lang w:eastAsia="en-GB"/>
        </w:rPr>
        <w:drawing>
          <wp:inline distT="0" distB="0" distL="0" distR="0">
            <wp:extent cx="623570" cy="6096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history="1">
        <w:r>
          <w:rPr>
            <w:rStyle w:val="Hyperlink"/>
            <w:rFonts w:ascii="SassoonPrimaryInfant" w:hAnsi="SassoonPrimaryInfant"/>
            <w:b/>
            <w:sz w:val="36"/>
            <w:szCs w:val="36"/>
          </w:rPr>
          <w:t>cloane443@c2kni.net</w:t>
        </w:r>
      </w:hyperlink>
    </w:p>
    <w:p>
      <w:pPr>
        <w:jc w:val="center"/>
        <w:rPr>
          <w:rFonts w:ascii="SassoonPrimaryInfant" w:hAnsi="SassoonPrimaryInfant"/>
          <w:b/>
          <w:color w:val="FF0000"/>
          <w:sz w:val="36"/>
          <w:szCs w:val="36"/>
        </w:rPr>
      </w:pPr>
    </w:p>
    <w:p>
      <w:pPr>
        <w:jc w:val="center"/>
        <w:rPr>
          <w:rFonts w:ascii="SassoonPrimaryInfant" w:hAnsi="SassoonPrimaryInfant"/>
          <w:b/>
          <w:sz w:val="40"/>
          <w:szCs w:val="40"/>
        </w:rPr>
      </w:pPr>
      <w:r>
        <w:rPr>
          <w:rFonts w:ascii="SassoonPrimaryInfant" w:hAnsi="SassoonPrimaryInfant"/>
          <w:b/>
          <w:sz w:val="40"/>
          <w:szCs w:val="40"/>
        </w:rPr>
        <w:t xml:space="preserve">Mr </w:t>
      </w:r>
      <w:proofErr w:type="spellStart"/>
      <w:r>
        <w:rPr>
          <w:rFonts w:ascii="SassoonPrimaryInfant" w:hAnsi="SassoonPrimaryInfant"/>
          <w:b/>
          <w:sz w:val="40"/>
          <w:szCs w:val="40"/>
        </w:rPr>
        <w:t>Loane</w:t>
      </w:r>
      <w:proofErr w:type="spellEnd"/>
      <w:r>
        <w:rPr>
          <w:rFonts w:ascii="SassoonPrimaryInfant" w:hAnsi="SassoonPrimaryInfant"/>
          <w:b/>
          <w:sz w:val="40"/>
          <w:szCs w:val="40"/>
        </w:rPr>
        <w:t>, Nursery and Year 1 Teachers will be available to assist with any queries.</w:t>
      </w:r>
    </w:p>
    <w:p>
      <w:pPr>
        <w:rPr>
          <w:rFonts w:ascii="SassoonPrimaryType" w:hAnsi="SassoonPrimaryType"/>
          <w:b/>
          <w:sz w:val="40"/>
          <w:szCs w:val="40"/>
        </w:rPr>
      </w:pPr>
    </w:p>
    <w:p>
      <w:pPr>
        <w:rPr>
          <w:rFonts w:ascii="SassoonPrimaryType" w:hAnsi="SassoonPrimaryType"/>
          <w:b/>
          <w:sz w:val="40"/>
          <w:szCs w:val="40"/>
        </w:rPr>
      </w:pPr>
    </w:p>
    <w:p>
      <w:pPr>
        <w:rPr>
          <w:rFonts w:ascii="SassoonPrimaryType" w:hAnsi="SassoonPrimaryType"/>
          <w:b/>
          <w:sz w:val="40"/>
          <w:szCs w:val="40"/>
        </w:rPr>
      </w:pPr>
      <w:bookmarkStart w:id="0" w:name="_GoBack"/>
      <w:bookmarkEnd w:id="0"/>
    </w:p>
    <w:sectPr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540" w:right="1440" w:bottom="899" w:left="1800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228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3212]"/>
    </o:shapedefaults>
    <o:shapelayout v:ext="edit">
      <o:idmap v:ext="edit" data="1"/>
    </o:shapelayout>
  </w:shapeDefaults>
  <w:decimalSymbol w:val="."/>
  <w:listSeparator w:val=","/>
  <w15:docId w15:val="{5F3F00E3-8A61-4D81-B41A-7ECC285A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widowControl w:val="0"/>
      <w:spacing w:after="0" w:line="240" w:lineRule="auto"/>
      <w:ind w:left="392"/>
      <w:outlineLvl w:val="0"/>
    </w:pPr>
    <w:rPr>
      <w:rFonts w:ascii="Arial Narrow" w:eastAsia="Arial Narrow" w:hAnsi="Arial Narrow" w:cs="Times New Roman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="Arial Narrow" w:eastAsia="Arial Narrow" w:hAnsi="Arial Narrow" w:cs="Times New Roman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5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cid:8C806195-2FE6-4EBA-9967-E1A36E0AFA40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eani.org.uk" TargetMode="External"/><Relationship Id="rId7" Type="http://schemas.openxmlformats.org/officeDocument/2006/relationships/image" Target="media/image1.png"/><Relationship Id="rId12" Type="http://schemas.openxmlformats.org/officeDocument/2006/relationships/image" Target="cid:759C638E-2203-48E9-9B7D-7F0264E09393" TargetMode="External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mailto:cloane443@c2kni.net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hyperlink" Target="mailto:cloane443@c2kni.net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jpeg"/><Relationship Id="rId22" Type="http://schemas.openxmlformats.org/officeDocument/2006/relationships/hyperlink" Target="http://www.stcanicepsdungiven.com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7E0DD-2738-4011-80CA-8891CA2AC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LOANE</dc:creator>
  <cp:lastModifiedBy>CIARAN LOANE</cp:lastModifiedBy>
  <cp:revision>6</cp:revision>
  <cp:lastPrinted>2021-12-03T12:28:00Z</cp:lastPrinted>
  <dcterms:created xsi:type="dcterms:W3CDTF">2021-12-03T12:29:00Z</dcterms:created>
  <dcterms:modified xsi:type="dcterms:W3CDTF">2021-12-10T12:10:00Z</dcterms:modified>
</cp:coreProperties>
</file>